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458F" w14:textId="77777777" w:rsidR="00EE76A4" w:rsidRPr="00EE76A4" w:rsidRDefault="00EE76A4" w:rsidP="00EE76A4">
      <w:pPr>
        <w:spacing w:after="0" w:line="240" w:lineRule="auto"/>
        <w:jc w:val="center"/>
        <w:textAlignment w:val="baseline"/>
        <w:rPr>
          <w:rFonts w:ascii="Calibri" w:eastAsia="Times New Roman" w:hAnsi="Calibri" w:cs="Calibri"/>
          <w:sz w:val="18"/>
          <w:szCs w:val="18"/>
          <w:lang w:eastAsia="en-GB"/>
        </w:rPr>
      </w:pPr>
      <w:r w:rsidRPr="00EE76A4">
        <w:rPr>
          <w:rFonts w:ascii="Calibri" w:eastAsia="Times New Roman" w:hAnsi="Calibri" w:cs="Calibri"/>
          <w:b/>
          <w:bCs/>
          <w:sz w:val="28"/>
          <w:szCs w:val="28"/>
          <w:lang w:val="en-US" w:eastAsia="en-GB"/>
        </w:rPr>
        <w:t>STALLHOLDER APPLICATION FORM</w:t>
      </w:r>
      <w:r w:rsidRPr="00EE76A4">
        <w:rPr>
          <w:rFonts w:ascii="Calibri" w:eastAsia="Times New Roman" w:hAnsi="Calibri" w:cs="Calibri"/>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0"/>
        <w:gridCol w:w="4540"/>
      </w:tblGrid>
      <w:tr w:rsidR="00EE76A4" w:rsidRPr="00EE76A4" w14:paraId="5EC58964" w14:textId="77777777" w:rsidTr="00EE76A4">
        <w:trPr>
          <w:trHeight w:val="360"/>
        </w:trPr>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4FD188D1"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Name:</w:t>
            </w:r>
            <w:r w:rsidRPr="00EE76A4">
              <w:rPr>
                <w:rFonts w:ascii="Calibri" w:eastAsia="Times New Roman" w:hAnsi="Calibri" w:cs="Calibri"/>
                <w:lang w:eastAsia="en-GB"/>
              </w:rPr>
              <w:t>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347A9C28"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Event Name: Winter Fest</w:t>
            </w:r>
            <w:r w:rsidRPr="00EE76A4">
              <w:rPr>
                <w:rFonts w:ascii="Calibri" w:eastAsia="Times New Roman" w:hAnsi="Calibri" w:cs="Calibri"/>
                <w:lang w:eastAsia="en-GB"/>
              </w:rPr>
              <w:t> </w:t>
            </w:r>
          </w:p>
        </w:tc>
      </w:tr>
      <w:tr w:rsidR="00EE76A4" w:rsidRPr="00EE76A4" w14:paraId="1F979C0D" w14:textId="77777777" w:rsidTr="00EE76A4">
        <w:trPr>
          <w:trHeight w:val="1410"/>
        </w:trPr>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5B349984"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Address:</w:t>
            </w:r>
            <w:r w:rsidRPr="00EE76A4">
              <w:rPr>
                <w:rFonts w:ascii="Calibri" w:eastAsia="Times New Roman" w:hAnsi="Calibri" w:cs="Calibri"/>
                <w:lang w:eastAsia="en-GB"/>
              </w:rPr>
              <w:t> </w:t>
            </w:r>
          </w:p>
          <w:p w14:paraId="0BF25524"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6AB9070A"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574FF6FA"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31C2C7B0"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Postcode:</w:t>
            </w:r>
            <w:r w:rsidRPr="00EE76A4">
              <w:rPr>
                <w:rFonts w:ascii="Calibri" w:eastAsia="Times New Roman" w:hAnsi="Calibri" w:cs="Calibri"/>
                <w:lang w:eastAsia="en-GB"/>
              </w:rPr>
              <w:t>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18736FE0"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Any Special Requirements?</w:t>
            </w:r>
            <w:r w:rsidRPr="00EE76A4">
              <w:rPr>
                <w:rFonts w:ascii="Calibri" w:eastAsia="Times New Roman" w:hAnsi="Calibri" w:cs="Calibri"/>
                <w:lang w:eastAsia="en-GB"/>
              </w:rPr>
              <w:t> </w:t>
            </w:r>
          </w:p>
        </w:tc>
      </w:tr>
      <w:tr w:rsidR="00EE76A4" w:rsidRPr="00EE76A4" w14:paraId="56C244A9" w14:textId="77777777" w:rsidTr="00EE76A4">
        <w:trPr>
          <w:trHeight w:val="975"/>
        </w:trPr>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164A50A1"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Telephone:</w:t>
            </w:r>
            <w:r w:rsidRPr="00EE76A4">
              <w:rPr>
                <w:rFonts w:ascii="Calibri" w:eastAsia="Times New Roman" w:hAnsi="Calibri" w:cs="Calibri"/>
                <w:lang w:eastAsia="en-GB"/>
              </w:rPr>
              <w:t>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3C03E2EA"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Single or Double Stall?</w:t>
            </w:r>
            <w:r w:rsidRPr="00EE76A4">
              <w:rPr>
                <w:rFonts w:ascii="Calibri" w:eastAsia="Times New Roman" w:hAnsi="Calibri" w:cs="Calibri"/>
                <w:lang w:eastAsia="en-GB"/>
              </w:rPr>
              <w:t> </w:t>
            </w:r>
          </w:p>
          <w:p w14:paraId="7C250E36"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349F1A57"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Do you require an electrical socket?</w:t>
            </w:r>
            <w:r w:rsidRPr="00EE76A4">
              <w:rPr>
                <w:rFonts w:ascii="Calibri" w:eastAsia="Times New Roman" w:hAnsi="Calibri" w:cs="Calibri"/>
                <w:lang w:eastAsia="en-GB"/>
              </w:rPr>
              <w:t> </w:t>
            </w:r>
          </w:p>
        </w:tc>
      </w:tr>
      <w:tr w:rsidR="00EE76A4" w:rsidRPr="00EE76A4" w14:paraId="6FE35BFB" w14:textId="77777777" w:rsidTr="00EE76A4">
        <w:trPr>
          <w:trHeight w:val="330"/>
        </w:trPr>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75D0E50D"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Mobile:</w:t>
            </w:r>
            <w:r w:rsidRPr="00EE76A4">
              <w:rPr>
                <w:rFonts w:ascii="Calibri" w:eastAsia="Times New Roman" w:hAnsi="Calibri" w:cs="Calibri"/>
                <w:lang w:eastAsia="en-GB"/>
              </w:rPr>
              <w:t>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69F025DF"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Website:</w:t>
            </w:r>
            <w:r w:rsidRPr="00EE76A4">
              <w:rPr>
                <w:rFonts w:ascii="Calibri" w:eastAsia="Times New Roman" w:hAnsi="Calibri" w:cs="Calibri"/>
                <w:lang w:eastAsia="en-GB"/>
              </w:rPr>
              <w:t> </w:t>
            </w:r>
          </w:p>
          <w:p w14:paraId="3CE9C97C"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color w:val="000000"/>
                <w:lang w:eastAsia="en-GB"/>
              </w:rPr>
              <w:t> </w:t>
            </w:r>
          </w:p>
        </w:tc>
      </w:tr>
      <w:tr w:rsidR="00EE76A4" w:rsidRPr="00EE76A4" w14:paraId="5E605992" w14:textId="77777777" w:rsidTr="00EE76A4">
        <w:trPr>
          <w:trHeight w:val="330"/>
        </w:trPr>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004CA665"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Email:</w:t>
            </w:r>
            <w:r w:rsidRPr="00EE76A4">
              <w:rPr>
                <w:rFonts w:ascii="Calibri" w:eastAsia="Times New Roman" w:hAnsi="Calibri" w:cs="Calibri"/>
                <w:lang w:eastAsia="en-GB"/>
              </w:rPr>
              <w:t>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17982E0F"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color w:val="000000"/>
                <w:lang w:val="en-US" w:eastAsia="en-GB"/>
              </w:rPr>
              <w:t>Social Media:</w:t>
            </w:r>
            <w:r w:rsidRPr="00EE76A4">
              <w:rPr>
                <w:rFonts w:ascii="Calibri" w:eastAsia="Times New Roman" w:hAnsi="Calibri" w:cs="Calibri"/>
                <w:color w:val="000000"/>
                <w:lang w:eastAsia="en-GB"/>
              </w:rPr>
              <w:t> </w:t>
            </w:r>
          </w:p>
          <w:p w14:paraId="442BC639"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tc>
      </w:tr>
      <w:tr w:rsidR="00EE76A4" w:rsidRPr="00EE76A4" w14:paraId="4124B803" w14:textId="77777777" w:rsidTr="00EE76A4">
        <w:trPr>
          <w:trHeight w:val="435"/>
        </w:trPr>
        <w:tc>
          <w:tcPr>
            <w:tcW w:w="105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159126D"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Date of Event: Saturday 26</w:t>
            </w:r>
            <w:r w:rsidRPr="00EE76A4">
              <w:rPr>
                <w:rFonts w:ascii="Calibri" w:eastAsia="Times New Roman" w:hAnsi="Calibri" w:cs="Calibri"/>
                <w:b/>
                <w:bCs/>
                <w:sz w:val="17"/>
                <w:szCs w:val="17"/>
                <w:vertAlign w:val="superscript"/>
                <w:lang w:val="en-US" w:eastAsia="en-GB"/>
              </w:rPr>
              <w:t>th</w:t>
            </w:r>
            <w:r w:rsidRPr="00EE76A4">
              <w:rPr>
                <w:rFonts w:ascii="Calibri" w:eastAsia="Times New Roman" w:hAnsi="Calibri" w:cs="Calibri"/>
                <w:b/>
                <w:bCs/>
                <w:lang w:val="en-US" w:eastAsia="en-GB"/>
              </w:rPr>
              <w:t xml:space="preserve"> &amp; Sunday 27</w:t>
            </w:r>
            <w:r w:rsidRPr="00EE76A4">
              <w:rPr>
                <w:rFonts w:ascii="Calibri" w:eastAsia="Times New Roman" w:hAnsi="Calibri" w:cs="Calibri"/>
                <w:b/>
                <w:bCs/>
                <w:sz w:val="17"/>
                <w:szCs w:val="17"/>
                <w:vertAlign w:val="superscript"/>
                <w:lang w:val="en-US" w:eastAsia="en-GB"/>
              </w:rPr>
              <w:t>th</w:t>
            </w:r>
            <w:r w:rsidRPr="00EE76A4">
              <w:rPr>
                <w:rFonts w:ascii="Calibri" w:eastAsia="Times New Roman" w:hAnsi="Calibri" w:cs="Calibri"/>
                <w:b/>
                <w:bCs/>
                <w:lang w:val="en-US" w:eastAsia="en-GB"/>
              </w:rPr>
              <w:t xml:space="preserve"> November</w:t>
            </w:r>
            <w:r w:rsidRPr="00EE76A4">
              <w:rPr>
                <w:rFonts w:ascii="Calibri" w:eastAsia="Times New Roman" w:hAnsi="Calibri" w:cs="Calibri"/>
                <w:lang w:eastAsia="en-GB"/>
              </w:rPr>
              <w:t> </w:t>
            </w:r>
          </w:p>
        </w:tc>
      </w:tr>
      <w:tr w:rsidR="00EE76A4" w:rsidRPr="00EE76A4" w14:paraId="2D7DCED0" w14:textId="77777777" w:rsidTr="00EE76A4">
        <w:trPr>
          <w:trHeight w:val="435"/>
        </w:trPr>
        <w:tc>
          <w:tcPr>
            <w:tcW w:w="105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B431D1"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 xml:space="preserve">Description Of Items </w:t>
            </w:r>
            <w:proofErr w:type="gramStart"/>
            <w:r w:rsidRPr="00EE76A4">
              <w:rPr>
                <w:rFonts w:ascii="Calibri" w:eastAsia="Times New Roman" w:hAnsi="Calibri" w:cs="Calibri"/>
                <w:b/>
                <w:bCs/>
                <w:lang w:val="en-US" w:eastAsia="en-GB"/>
              </w:rPr>
              <w:t>To</w:t>
            </w:r>
            <w:proofErr w:type="gramEnd"/>
            <w:r w:rsidRPr="00EE76A4">
              <w:rPr>
                <w:rFonts w:ascii="Calibri" w:eastAsia="Times New Roman" w:hAnsi="Calibri" w:cs="Calibri"/>
                <w:b/>
                <w:bCs/>
                <w:lang w:val="en-US" w:eastAsia="en-GB"/>
              </w:rPr>
              <w:t xml:space="preserve"> Be Sold </w:t>
            </w:r>
            <w:r w:rsidRPr="00EE76A4">
              <w:rPr>
                <w:rFonts w:ascii="Calibri" w:eastAsia="Times New Roman" w:hAnsi="Calibri" w:cs="Calibri"/>
                <w:lang w:val="en-US" w:eastAsia="en-GB"/>
              </w:rPr>
              <w:t>(Please include photos attached to your application, or links to your website or marketing sources)</w:t>
            </w:r>
            <w:r w:rsidRPr="00EE76A4">
              <w:rPr>
                <w:rFonts w:ascii="Calibri" w:eastAsia="Times New Roman" w:hAnsi="Calibri" w:cs="Calibri"/>
                <w:lang w:eastAsia="en-GB"/>
              </w:rPr>
              <w:t> </w:t>
            </w:r>
          </w:p>
          <w:p w14:paraId="73E7F9E3"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256A66F0"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7DFBC732"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3F15CA57"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42004B24"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204F6E42"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2245AD13"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660D763C"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tc>
      </w:tr>
      <w:tr w:rsidR="00EE76A4" w:rsidRPr="00EE76A4" w14:paraId="4E750E2D" w14:textId="77777777" w:rsidTr="00EE76A4">
        <w:trPr>
          <w:trHeight w:val="1110"/>
        </w:trPr>
        <w:tc>
          <w:tcPr>
            <w:tcW w:w="105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73D46F"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4CA97C1E"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lang w:val="en-US" w:eastAsia="en-GB"/>
              </w:rPr>
              <w:t>The Spanish Barn is a Grade I listed building and Scheduled Ancient Monument within the grounds of Torre Abbey.  All stall holders are required to give this due consideration.</w:t>
            </w:r>
            <w:r w:rsidRPr="00EE76A4">
              <w:rPr>
                <w:rFonts w:ascii="Calibri" w:eastAsia="Times New Roman" w:hAnsi="Calibri" w:cs="Calibri"/>
                <w:lang w:eastAsia="en-GB"/>
              </w:rPr>
              <w:t>  </w:t>
            </w:r>
          </w:p>
          <w:p w14:paraId="1D0B63EA" w14:textId="4FEAEED1" w:rsidR="00EE76A4" w:rsidRPr="00EE76A4" w:rsidRDefault="00EE76A4" w:rsidP="00EE76A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b/>
                <w:bCs/>
                <w:lang w:val="en-US" w:eastAsia="en-GB"/>
              </w:rPr>
              <w:br/>
            </w:r>
            <w:r w:rsidRPr="00EE76A4">
              <w:rPr>
                <w:rFonts w:ascii="Calibri" w:eastAsia="Times New Roman" w:hAnsi="Calibri" w:cs="Calibri"/>
                <w:b/>
                <w:bCs/>
                <w:lang w:val="en-US" w:eastAsia="en-GB"/>
              </w:rPr>
              <w:t>Care of the Building</w:t>
            </w:r>
            <w:r w:rsidRPr="00EE76A4">
              <w:rPr>
                <w:rFonts w:ascii="Calibri" w:eastAsia="Times New Roman" w:hAnsi="Calibri" w:cs="Calibri"/>
                <w:lang w:eastAsia="en-GB"/>
              </w:rPr>
              <w:t>  </w:t>
            </w:r>
          </w:p>
          <w:p w14:paraId="5904D9C1" w14:textId="02D8AD75"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lang w:val="en-US" w:eastAsia="en-GB"/>
              </w:rPr>
              <w:br/>
            </w:r>
            <w:r w:rsidRPr="00EE76A4">
              <w:rPr>
                <w:rFonts w:ascii="Calibri" w:eastAsia="Times New Roman" w:hAnsi="Calibri" w:cs="Calibri"/>
                <w:lang w:val="en-US" w:eastAsia="en-GB"/>
              </w:rPr>
              <w:t>The utmost care must be taken of the building and the grounds. Nothing may be nailed, screwed, or otherwise fixed to the walls, and nothing must be done to disturb the grass or soil outside. The stall holder will be charged the full cost of putting right any damage that occurs. </w:t>
            </w:r>
            <w:r w:rsidRPr="00EE76A4">
              <w:rPr>
                <w:rFonts w:ascii="Calibri" w:eastAsia="Times New Roman" w:hAnsi="Calibri" w:cs="Calibri"/>
                <w:lang w:eastAsia="en-GB"/>
              </w:rPr>
              <w:t>  </w:t>
            </w:r>
          </w:p>
          <w:p w14:paraId="2A22A179" w14:textId="4D8319B3" w:rsidR="00EE76A4" w:rsidRPr="00EE76A4" w:rsidRDefault="00EE76A4" w:rsidP="00EE76A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u w:val="single"/>
                <w:lang w:val="en-US" w:eastAsia="en-GB"/>
              </w:rPr>
              <w:br/>
            </w:r>
            <w:r w:rsidRPr="00EE76A4">
              <w:rPr>
                <w:rFonts w:ascii="Calibri" w:eastAsia="Times New Roman" w:hAnsi="Calibri" w:cs="Calibri"/>
                <w:u w:val="single"/>
                <w:lang w:val="en-US" w:eastAsia="en-GB"/>
              </w:rPr>
              <w:t>Rules of use:</w:t>
            </w:r>
            <w:r w:rsidRPr="00EE76A4">
              <w:rPr>
                <w:rFonts w:ascii="Calibri" w:eastAsia="Times New Roman" w:hAnsi="Calibri" w:cs="Calibri"/>
                <w:lang w:val="en-US" w:eastAsia="en-GB"/>
              </w:rPr>
              <w:t>              </w:t>
            </w:r>
            <w:r w:rsidRPr="00EE76A4">
              <w:rPr>
                <w:rFonts w:ascii="Calibri" w:eastAsia="Times New Roman" w:hAnsi="Calibri" w:cs="Calibri"/>
                <w:lang w:eastAsia="en-GB"/>
              </w:rPr>
              <w:t>  </w:t>
            </w:r>
          </w:p>
          <w:p w14:paraId="29D67B11" w14:textId="77777777" w:rsidR="00EE76A4" w:rsidRDefault="00EE76A4" w:rsidP="00EE76A4">
            <w:pPr>
              <w:spacing w:after="0" w:line="240" w:lineRule="auto"/>
              <w:ind w:left="360"/>
              <w:textAlignment w:val="baseline"/>
              <w:rPr>
                <w:rFonts w:ascii="Calibri" w:eastAsia="Times New Roman" w:hAnsi="Calibri" w:cs="Calibri"/>
                <w:lang w:val="en-US" w:eastAsia="en-GB"/>
              </w:rPr>
            </w:pPr>
          </w:p>
          <w:p w14:paraId="186B20CA" w14:textId="77777777" w:rsidR="00EE76A4" w:rsidRPr="00EE76A4" w:rsidRDefault="00EE76A4" w:rsidP="00EE76A4">
            <w:pPr>
              <w:pStyle w:val="ListParagraph"/>
              <w:numPr>
                <w:ilvl w:val="0"/>
                <w:numId w:val="2"/>
              </w:numPr>
              <w:spacing w:after="0" w:line="240" w:lineRule="auto"/>
              <w:textAlignment w:val="baseline"/>
              <w:rPr>
                <w:rFonts w:ascii="Calibri" w:eastAsia="Times New Roman" w:hAnsi="Calibri" w:cs="Calibri"/>
                <w:lang w:eastAsia="en-GB"/>
              </w:rPr>
            </w:pPr>
            <w:r w:rsidRPr="00EE76A4">
              <w:rPr>
                <w:rFonts w:ascii="Calibri" w:eastAsia="Times New Roman" w:hAnsi="Calibri" w:cs="Calibri"/>
                <w:lang w:val="en-US" w:eastAsia="en-GB"/>
              </w:rPr>
              <w:t>No fireworks</w:t>
            </w:r>
          </w:p>
          <w:p w14:paraId="101F5BA7" w14:textId="77777777" w:rsidR="00EE76A4" w:rsidRPr="00EE76A4" w:rsidRDefault="00EE76A4" w:rsidP="00EE76A4">
            <w:pPr>
              <w:pStyle w:val="ListParagraph"/>
              <w:numPr>
                <w:ilvl w:val="0"/>
                <w:numId w:val="2"/>
              </w:numPr>
              <w:spacing w:after="0" w:line="240" w:lineRule="auto"/>
              <w:textAlignment w:val="baseline"/>
              <w:rPr>
                <w:rFonts w:ascii="Calibri" w:eastAsia="Times New Roman" w:hAnsi="Calibri" w:cs="Calibri"/>
                <w:lang w:eastAsia="en-GB"/>
              </w:rPr>
            </w:pPr>
            <w:r w:rsidRPr="00EE76A4">
              <w:rPr>
                <w:rFonts w:ascii="Calibri" w:eastAsia="Times New Roman" w:hAnsi="Calibri" w:cs="Calibri"/>
                <w:lang w:val="en-US" w:eastAsia="en-GB"/>
              </w:rPr>
              <w:t>No smoking inside the Spanish Barn</w:t>
            </w:r>
          </w:p>
          <w:p w14:paraId="0F4E1943" w14:textId="77777777" w:rsidR="00EE76A4" w:rsidRDefault="00EE76A4" w:rsidP="00EE76A4">
            <w:pPr>
              <w:pStyle w:val="ListParagraph"/>
              <w:numPr>
                <w:ilvl w:val="0"/>
                <w:numId w:val="2"/>
              </w:numPr>
              <w:spacing w:after="0" w:line="240" w:lineRule="auto"/>
              <w:textAlignment w:val="baseline"/>
              <w:rPr>
                <w:rFonts w:ascii="Calibri" w:eastAsia="Times New Roman" w:hAnsi="Calibri" w:cs="Calibri"/>
                <w:lang w:eastAsia="en-GB"/>
              </w:rPr>
            </w:pPr>
            <w:r w:rsidRPr="00EE76A4">
              <w:rPr>
                <w:rFonts w:ascii="Calibri" w:eastAsia="Times New Roman" w:hAnsi="Calibri" w:cs="Calibri"/>
                <w:lang w:val="en-US" w:eastAsia="en-GB"/>
              </w:rPr>
              <w:t>No smoke machines</w:t>
            </w:r>
            <w:r w:rsidRPr="00EE76A4">
              <w:rPr>
                <w:rFonts w:ascii="Calibri" w:eastAsia="Times New Roman" w:hAnsi="Calibri" w:cs="Calibri"/>
                <w:lang w:eastAsia="en-GB"/>
              </w:rPr>
              <w:t>  </w:t>
            </w:r>
          </w:p>
          <w:p w14:paraId="02BB76B3" w14:textId="77777777" w:rsidR="00EE76A4" w:rsidRPr="00EE76A4" w:rsidRDefault="00EE76A4" w:rsidP="00EE76A4">
            <w:pPr>
              <w:pStyle w:val="ListParagraph"/>
              <w:numPr>
                <w:ilvl w:val="0"/>
                <w:numId w:val="2"/>
              </w:numPr>
              <w:spacing w:after="0" w:line="240" w:lineRule="auto"/>
              <w:textAlignment w:val="baseline"/>
              <w:rPr>
                <w:rFonts w:ascii="Calibri" w:eastAsia="Times New Roman" w:hAnsi="Calibri" w:cs="Calibri"/>
                <w:lang w:eastAsia="en-GB"/>
              </w:rPr>
            </w:pPr>
            <w:r w:rsidRPr="00EE76A4">
              <w:rPr>
                <w:rFonts w:ascii="Calibri" w:eastAsia="Times New Roman" w:hAnsi="Calibri" w:cs="Calibri"/>
                <w:lang w:val="en-US" w:eastAsia="en-GB"/>
              </w:rPr>
              <w:t>No vaping inside the Spanish Barn</w:t>
            </w:r>
          </w:p>
          <w:p w14:paraId="0977F7E1" w14:textId="77777777" w:rsidR="00EE76A4" w:rsidRPr="00EE76A4" w:rsidRDefault="00EE76A4" w:rsidP="00EE76A4">
            <w:pPr>
              <w:pStyle w:val="ListParagraph"/>
              <w:numPr>
                <w:ilvl w:val="0"/>
                <w:numId w:val="2"/>
              </w:numPr>
              <w:spacing w:after="0" w:line="240" w:lineRule="auto"/>
              <w:textAlignment w:val="baseline"/>
              <w:rPr>
                <w:rFonts w:ascii="Calibri" w:eastAsia="Times New Roman" w:hAnsi="Calibri" w:cs="Calibri"/>
                <w:lang w:eastAsia="en-GB"/>
              </w:rPr>
            </w:pPr>
            <w:r w:rsidRPr="00EE76A4">
              <w:rPr>
                <w:rFonts w:ascii="Calibri" w:eastAsia="Times New Roman" w:hAnsi="Calibri" w:cs="Calibri"/>
                <w:lang w:val="en-US" w:eastAsia="en-GB"/>
              </w:rPr>
              <w:t>No helium balloons</w:t>
            </w:r>
          </w:p>
          <w:p w14:paraId="03498AC5" w14:textId="77777777" w:rsidR="00EE76A4" w:rsidRDefault="00EE76A4" w:rsidP="00EE76A4">
            <w:pPr>
              <w:pStyle w:val="ListParagraph"/>
              <w:numPr>
                <w:ilvl w:val="0"/>
                <w:numId w:val="2"/>
              </w:numPr>
              <w:spacing w:after="0" w:line="240" w:lineRule="auto"/>
              <w:textAlignment w:val="baseline"/>
              <w:rPr>
                <w:rFonts w:ascii="Calibri" w:eastAsia="Times New Roman" w:hAnsi="Calibri" w:cs="Calibri"/>
                <w:lang w:eastAsia="en-GB"/>
              </w:rPr>
            </w:pPr>
            <w:r w:rsidRPr="00EE76A4">
              <w:rPr>
                <w:rFonts w:ascii="Calibri" w:eastAsia="Times New Roman" w:hAnsi="Calibri" w:cs="Calibri"/>
                <w:lang w:val="en-US" w:eastAsia="en-GB"/>
              </w:rPr>
              <w:t>Candles may be permitted subject to certain restrictions and must be agreed strictly in advance with Torre Abbey’s Custodian </w:t>
            </w:r>
            <w:r w:rsidRPr="00EE76A4">
              <w:rPr>
                <w:rFonts w:ascii="Calibri" w:eastAsia="Times New Roman" w:hAnsi="Calibri" w:cs="Calibri"/>
                <w:lang w:eastAsia="en-GB"/>
              </w:rPr>
              <w:t>  </w:t>
            </w:r>
          </w:p>
          <w:p w14:paraId="2775B2EE" w14:textId="77777777" w:rsidR="00EE76A4" w:rsidRDefault="00EE76A4" w:rsidP="00EE76A4">
            <w:pPr>
              <w:pStyle w:val="ListParagraph"/>
              <w:numPr>
                <w:ilvl w:val="0"/>
                <w:numId w:val="2"/>
              </w:numPr>
              <w:spacing w:after="0" w:line="240" w:lineRule="auto"/>
              <w:textAlignment w:val="baseline"/>
              <w:rPr>
                <w:rFonts w:ascii="Calibri" w:eastAsia="Times New Roman" w:hAnsi="Calibri" w:cs="Calibri"/>
                <w:lang w:eastAsia="en-GB"/>
              </w:rPr>
            </w:pPr>
            <w:r w:rsidRPr="00EE76A4">
              <w:rPr>
                <w:rFonts w:ascii="Calibri" w:eastAsia="Times New Roman" w:hAnsi="Calibri" w:cs="Calibri"/>
                <w:lang w:val="en-US" w:eastAsia="en-GB"/>
              </w:rPr>
              <w:t>No flammable chemicals/fuels are to be housed in or within 10 </w:t>
            </w:r>
            <w:proofErr w:type="spellStart"/>
            <w:r w:rsidRPr="00EE76A4">
              <w:rPr>
                <w:rFonts w:ascii="Calibri" w:eastAsia="Times New Roman" w:hAnsi="Calibri" w:cs="Calibri"/>
                <w:lang w:val="en-US" w:eastAsia="en-GB"/>
              </w:rPr>
              <w:t>metres</w:t>
            </w:r>
            <w:proofErr w:type="spellEnd"/>
            <w:r w:rsidRPr="00EE76A4">
              <w:rPr>
                <w:rFonts w:ascii="Calibri" w:eastAsia="Times New Roman" w:hAnsi="Calibri" w:cs="Calibri"/>
                <w:lang w:val="en-US" w:eastAsia="en-GB"/>
              </w:rPr>
              <w:t> of the premises </w:t>
            </w:r>
            <w:r w:rsidRPr="00EE76A4">
              <w:rPr>
                <w:rFonts w:ascii="Calibri" w:eastAsia="Times New Roman" w:hAnsi="Calibri" w:cs="Calibri"/>
                <w:lang w:eastAsia="en-GB"/>
              </w:rPr>
              <w:t>  </w:t>
            </w:r>
          </w:p>
          <w:p w14:paraId="47D13A96" w14:textId="490A33E5" w:rsidR="00EE76A4" w:rsidRPr="00EE76A4" w:rsidRDefault="00EE76A4" w:rsidP="00EE76A4">
            <w:pPr>
              <w:pStyle w:val="ListParagraph"/>
              <w:numPr>
                <w:ilvl w:val="0"/>
                <w:numId w:val="2"/>
              </w:numPr>
              <w:spacing w:after="0" w:line="240" w:lineRule="auto"/>
              <w:textAlignment w:val="baseline"/>
              <w:rPr>
                <w:rFonts w:ascii="Calibri" w:eastAsia="Times New Roman" w:hAnsi="Calibri" w:cs="Calibri"/>
                <w:lang w:eastAsia="en-GB"/>
              </w:rPr>
            </w:pPr>
            <w:r w:rsidRPr="00EE76A4">
              <w:rPr>
                <w:rFonts w:ascii="Calibri" w:eastAsia="Times New Roman" w:hAnsi="Calibri" w:cs="Calibri"/>
                <w:lang w:val="en-US" w:eastAsia="en-GB"/>
              </w:rPr>
              <w:t>The Spanish Barn is monitored by CCTV and at no time must any camera view be obscured.</w:t>
            </w:r>
            <w:r w:rsidRPr="00EE76A4">
              <w:rPr>
                <w:rFonts w:ascii="Calibri" w:eastAsia="Times New Roman" w:hAnsi="Calibri" w:cs="Calibri"/>
                <w:lang w:eastAsia="en-GB"/>
              </w:rPr>
              <w:t>  </w:t>
            </w:r>
          </w:p>
          <w:p w14:paraId="40C15A1E"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5CF233D7" w14:textId="77777777" w:rsidR="00EE76A4" w:rsidRDefault="00EE76A4" w:rsidP="00EE76A4">
            <w:pPr>
              <w:spacing w:after="0" w:line="240" w:lineRule="auto"/>
              <w:jc w:val="both"/>
              <w:textAlignment w:val="baseline"/>
              <w:rPr>
                <w:rFonts w:ascii="Calibri" w:eastAsia="Times New Roman" w:hAnsi="Calibri" w:cs="Calibri"/>
                <w:b/>
                <w:bCs/>
                <w:lang w:val="en-US" w:eastAsia="en-GB"/>
              </w:rPr>
            </w:pPr>
          </w:p>
          <w:p w14:paraId="54AB11A1" w14:textId="52BBB830"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lastRenderedPageBreak/>
              <w:t>Installations and Equipment</w:t>
            </w:r>
            <w:r w:rsidRPr="00EE76A4">
              <w:rPr>
                <w:rFonts w:ascii="Calibri" w:eastAsia="Times New Roman" w:hAnsi="Calibri" w:cs="Calibri"/>
                <w:lang w:eastAsia="en-GB"/>
              </w:rPr>
              <w:t>  </w:t>
            </w:r>
          </w:p>
          <w:p w14:paraId="41D03A6F"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lang w:val="en-US" w:eastAsia="en-GB"/>
              </w:rPr>
              <w:t>If articles are brought onto Council property, this is at the owner’s risk. The installation of anything to existing fittings must be monitored by the Abbey’s Custodian. All electrical equipment must be certificated (with a current Portable Appliance Test certificate) and installed with the knowledge of the Abbey’s Custodian. </w:t>
            </w:r>
            <w:r w:rsidRPr="00EE76A4">
              <w:rPr>
                <w:rFonts w:ascii="Calibri" w:eastAsia="Times New Roman" w:hAnsi="Calibri" w:cs="Calibri"/>
                <w:lang w:eastAsia="en-GB"/>
              </w:rPr>
              <w:t>  </w:t>
            </w:r>
          </w:p>
          <w:p w14:paraId="6C5E9235"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031BEBF3"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Safety</w:t>
            </w:r>
            <w:r w:rsidRPr="00EE76A4">
              <w:rPr>
                <w:rFonts w:ascii="Calibri" w:eastAsia="Times New Roman" w:hAnsi="Calibri" w:cs="Calibri"/>
                <w:lang w:eastAsia="en-GB"/>
              </w:rPr>
              <w:t>  </w:t>
            </w:r>
          </w:p>
          <w:p w14:paraId="613783F2"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lang w:val="en-US" w:eastAsia="en-GB"/>
              </w:rPr>
              <w:t>A fire alarm linked to the fire brigade and fire extinguishers are in place for use in the event of a fire.</w:t>
            </w:r>
            <w:r w:rsidRPr="00EE76A4">
              <w:rPr>
                <w:rFonts w:ascii="Calibri" w:eastAsia="Times New Roman" w:hAnsi="Calibri" w:cs="Calibri"/>
                <w:lang w:eastAsia="en-GB"/>
              </w:rPr>
              <w:t>  </w:t>
            </w:r>
          </w:p>
          <w:p w14:paraId="29CDBD60"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54E6C9EA"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Insurance</w:t>
            </w:r>
            <w:r w:rsidRPr="00EE76A4">
              <w:rPr>
                <w:rFonts w:ascii="Calibri" w:eastAsia="Times New Roman" w:hAnsi="Calibri" w:cs="Calibri"/>
                <w:lang w:eastAsia="en-GB"/>
              </w:rPr>
              <w:t>  </w:t>
            </w:r>
          </w:p>
          <w:p w14:paraId="34DCFF22"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lang w:val="en-US" w:eastAsia="en-GB"/>
              </w:rPr>
              <w:t>The stall holder will fully and effectively indemnify the Council, its employees and agents against all liabilities, claims, actions, proceedings, demands, costs, charges or expenses that may be incurred by or made against the Council or any employee or agent of the Council in respect of sickness or personal injury (including injury resulting in death) or loss of or damage to any property or in respect of nuisance by reason of or in any way connected with or arising out of the use of the venue and any abutting land. The Stall holder is not required to indemnify the Council against any such matters which arise from the negligent act or default of the Council or its employees or agents. </w:t>
            </w:r>
            <w:r w:rsidRPr="00EE76A4">
              <w:rPr>
                <w:rFonts w:ascii="Calibri" w:eastAsia="Times New Roman" w:hAnsi="Calibri" w:cs="Calibri"/>
                <w:lang w:eastAsia="en-GB"/>
              </w:rPr>
              <w:t>  </w:t>
            </w:r>
          </w:p>
          <w:p w14:paraId="1D348F20"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lang w:val="en-US" w:eastAsia="en-GB"/>
              </w:rPr>
              <w:t>The stall holder will not make any claim against the Council or any employee or agent of the Council in respect of loss or damage to property from whatsoever cause sustained by the stall holder (or by any agent of or person employed by the stall holder for whom they are responsible) by reason of or arising out of or connected with the use of the venue and any abutting land.</w:t>
            </w:r>
            <w:r w:rsidRPr="00EE76A4">
              <w:rPr>
                <w:rFonts w:ascii="Calibri" w:eastAsia="Times New Roman" w:hAnsi="Calibri" w:cs="Calibri"/>
                <w:lang w:eastAsia="en-GB"/>
              </w:rPr>
              <w:t>  </w:t>
            </w:r>
          </w:p>
          <w:p w14:paraId="046374F4"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lang w:val="en-US" w:eastAsia="en-GB"/>
              </w:rPr>
              <w:t xml:space="preserve">The stall holder will be responsible to the Council for his/her agents or any other person who may be upon the premises </w:t>
            </w:r>
            <w:proofErr w:type="gramStart"/>
            <w:r w:rsidRPr="00EE76A4">
              <w:rPr>
                <w:rFonts w:ascii="Calibri" w:eastAsia="Times New Roman" w:hAnsi="Calibri" w:cs="Calibri"/>
                <w:lang w:val="en-US" w:eastAsia="en-GB"/>
              </w:rPr>
              <w:t>as a result of</w:t>
            </w:r>
            <w:proofErr w:type="gramEnd"/>
            <w:r w:rsidRPr="00EE76A4">
              <w:rPr>
                <w:rFonts w:ascii="Calibri" w:eastAsia="Times New Roman" w:hAnsi="Calibri" w:cs="Calibri"/>
                <w:lang w:val="en-US" w:eastAsia="en-GB"/>
              </w:rPr>
              <w:t>, or in connection with the use of the premises by the stall holder.</w:t>
            </w:r>
            <w:r w:rsidRPr="00EE76A4">
              <w:rPr>
                <w:rFonts w:ascii="Calibri" w:eastAsia="Times New Roman" w:hAnsi="Calibri" w:cs="Calibri"/>
                <w:lang w:eastAsia="en-GB"/>
              </w:rPr>
              <w:t>  </w:t>
            </w:r>
          </w:p>
          <w:p w14:paraId="768A5C33"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lang w:val="en-US" w:eastAsia="en-GB"/>
              </w:rPr>
              <w:t xml:space="preserve">All professional, political, </w:t>
            </w:r>
            <w:proofErr w:type="gramStart"/>
            <w:r w:rsidRPr="00EE76A4">
              <w:rPr>
                <w:rFonts w:ascii="Calibri" w:eastAsia="Times New Roman" w:hAnsi="Calibri" w:cs="Calibri"/>
                <w:lang w:val="en-US" w:eastAsia="en-GB"/>
              </w:rPr>
              <w:t>commercial</w:t>
            </w:r>
            <w:proofErr w:type="gramEnd"/>
            <w:r w:rsidRPr="00EE76A4">
              <w:rPr>
                <w:rFonts w:ascii="Calibri" w:eastAsia="Times New Roman" w:hAnsi="Calibri" w:cs="Calibri"/>
                <w:lang w:val="en-US" w:eastAsia="en-GB"/>
              </w:rPr>
              <w:t xml:space="preserve"> and charitable </w:t>
            </w:r>
            <w:proofErr w:type="spellStart"/>
            <w:r w:rsidRPr="00EE76A4">
              <w:rPr>
                <w:rFonts w:ascii="Calibri" w:eastAsia="Times New Roman" w:hAnsi="Calibri" w:cs="Calibri"/>
                <w:lang w:val="en-US" w:eastAsia="en-GB"/>
              </w:rPr>
              <w:t>organisations</w:t>
            </w:r>
            <w:proofErr w:type="spellEnd"/>
            <w:r w:rsidRPr="00EE76A4">
              <w:rPr>
                <w:rFonts w:ascii="Calibri" w:eastAsia="Times New Roman" w:hAnsi="Calibri" w:cs="Calibri"/>
                <w:lang w:val="en-US" w:eastAsia="en-GB"/>
              </w:rPr>
              <w:t> are required to hold public liability insurance for not less than £5m any one incident. </w:t>
            </w:r>
            <w:r w:rsidRPr="00EE76A4">
              <w:rPr>
                <w:rFonts w:ascii="Calibri" w:eastAsia="Times New Roman" w:hAnsi="Calibri" w:cs="Calibri"/>
                <w:lang w:eastAsia="en-GB"/>
              </w:rPr>
              <w:t>  </w:t>
            </w:r>
          </w:p>
          <w:p w14:paraId="35000D22"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5E04ADE3"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Cancellation </w:t>
            </w:r>
            <w:r w:rsidRPr="00EE76A4">
              <w:rPr>
                <w:rFonts w:ascii="Calibri" w:eastAsia="Times New Roman" w:hAnsi="Calibri" w:cs="Calibri"/>
                <w:lang w:eastAsia="en-GB"/>
              </w:rPr>
              <w:t>  </w:t>
            </w:r>
          </w:p>
          <w:p w14:paraId="748FC3D0"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lang w:val="en-US" w:eastAsia="en-GB"/>
              </w:rPr>
              <w:t>If any circumstance over which the Council has no control renders the Abbey not available on any day or days, night or nights, or parts thereof on which the use of the Abbey, etc. may have been granted, the Council has the right to cancel the hiring and the stallholder shall not be entitled to any compensation in consequence thereof or in connection therewith. </w:t>
            </w:r>
            <w:r w:rsidRPr="00EE76A4">
              <w:rPr>
                <w:rFonts w:ascii="Calibri" w:eastAsia="Times New Roman" w:hAnsi="Calibri" w:cs="Calibri"/>
                <w:lang w:eastAsia="en-GB"/>
              </w:rPr>
              <w:t>  </w:t>
            </w:r>
          </w:p>
          <w:p w14:paraId="4A580769"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lang w:val="en-US" w:eastAsia="en-GB"/>
              </w:rPr>
              <w:t xml:space="preserve">In addition, the appropriate officer of the Council has the right to cancel or suspend the liberties hereby granted in whole or part, for the whole or any part of the Abbey, without giving reasons. This right may be used for, but is not limited to, the protection of the Abbey or supervening need for the Abbey to be used for another purpose. The charges paid, or an appropriate part of them, may be remitted or refunded in such circumstances depending on the </w:t>
            </w:r>
            <w:proofErr w:type="gramStart"/>
            <w:r w:rsidRPr="00EE76A4">
              <w:rPr>
                <w:rFonts w:ascii="Calibri" w:eastAsia="Times New Roman" w:hAnsi="Calibri" w:cs="Calibri"/>
                <w:lang w:val="en-US" w:eastAsia="en-GB"/>
              </w:rPr>
              <w:t>particular circumstance</w:t>
            </w:r>
            <w:proofErr w:type="gramEnd"/>
            <w:r w:rsidRPr="00EE76A4">
              <w:rPr>
                <w:rFonts w:ascii="Calibri" w:eastAsia="Times New Roman" w:hAnsi="Calibri" w:cs="Calibri"/>
                <w:lang w:val="en-US" w:eastAsia="en-GB"/>
              </w:rPr>
              <w:t xml:space="preserve"> of the cancellation. The stallholder shall only have the right to cancel this agreement on giving more than 90 days’ notice in writing.  The stallholder shall then be entitled to the return of any money already paid to the Council.</w:t>
            </w:r>
            <w:r w:rsidRPr="00EE76A4">
              <w:rPr>
                <w:rFonts w:ascii="Calibri" w:eastAsia="Times New Roman" w:hAnsi="Calibri" w:cs="Calibri"/>
                <w:lang w:eastAsia="en-GB"/>
              </w:rPr>
              <w:t>  </w:t>
            </w:r>
          </w:p>
          <w:p w14:paraId="2E2122EF"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4845F1DB"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b/>
                <w:bCs/>
                <w:lang w:val="en-US" w:eastAsia="en-GB"/>
              </w:rPr>
              <w:t>Data Protection</w:t>
            </w:r>
            <w:r w:rsidRPr="00EE76A4">
              <w:rPr>
                <w:rFonts w:ascii="Calibri" w:eastAsia="Times New Roman" w:hAnsi="Calibri" w:cs="Calibri"/>
                <w:lang w:eastAsia="en-GB"/>
              </w:rPr>
              <w:t>  </w:t>
            </w:r>
          </w:p>
          <w:p w14:paraId="3E5C3FE4" w14:textId="77777777" w:rsidR="00EE76A4" w:rsidRPr="00EE76A4" w:rsidRDefault="00EE76A4" w:rsidP="00EE76A4">
            <w:pPr>
              <w:spacing w:after="0" w:line="240" w:lineRule="auto"/>
              <w:jc w:val="both"/>
              <w:textAlignment w:val="baseline"/>
              <w:rPr>
                <w:rFonts w:ascii="Calibri" w:eastAsia="Times New Roman" w:hAnsi="Calibri" w:cs="Calibri"/>
                <w:sz w:val="24"/>
                <w:szCs w:val="24"/>
                <w:lang w:eastAsia="en-GB"/>
              </w:rPr>
            </w:pPr>
            <w:r w:rsidRPr="00EE76A4">
              <w:rPr>
                <w:rFonts w:ascii="Calibri" w:eastAsia="Times New Roman" w:hAnsi="Calibri" w:cs="Calibri"/>
                <w:lang w:val="en-US" w:eastAsia="en-GB"/>
              </w:rPr>
              <w:t>The information included on your submitted application form will be kept by Torbay Council for billing and monitoring purposes and may be held on computer.</w:t>
            </w:r>
            <w:r w:rsidRPr="00EE76A4">
              <w:rPr>
                <w:rFonts w:ascii="Calibri" w:eastAsia="Times New Roman" w:hAnsi="Calibri" w:cs="Calibri"/>
                <w:lang w:eastAsia="en-GB"/>
              </w:rPr>
              <w:t>  </w:t>
            </w:r>
          </w:p>
          <w:p w14:paraId="740BE5CB" w14:textId="77777777" w:rsidR="00EE76A4" w:rsidRPr="00EE76A4" w:rsidRDefault="00EE76A4" w:rsidP="00EE76A4">
            <w:pPr>
              <w:spacing w:after="0" w:line="240" w:lineRule="auto"/>
              <w:jc w:val="right"/>
              <w:textAlignment w:val="baseline"/>
              <w:rPr>
                <w:rFonts w:ascii="Calibri" w:eastAsia="Times New Roman" w:hAnsi="Calibri" w:cs="Calibri"/>
                <w:sz w:val="24"/>
                <w:szCs w:val="24"/>
                <w:lang w:eastAsia="en-GB"/>
              </w:rPr>
            </w:pPr>
            <w:r w:rsidRPr="00EE76A4">
              <w:rPr>
                <w:rFonts w:ascii="Calibri" w:eastAsia="Times New Roman" w:hAnsi="Calibri" w:cs="Calibri"/>
                <w:sz w:val="16"/>
                <w:szCs w:val="16"/>
                <w:lang w:eastAsia="en-GB"/>
              </w:rPr>
              <w:t>  </w:t>
            </w:r>
          </w:p>
          <w:p w14:paraId="077B8008"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27EB59F2"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0AE664BF"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43B39FF8"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b/>
                <w:bCs/>
                <w:i/>
                <w:iCs/>
                <w:lang w:val="en-US" w:eastAsia="en-GB"/>
              </w:rPr>
              <w:t>I/We confirm that I/we have studied and understood the Terms &amp; Conditions for venue use at Torre Abbey and that I/we will comply with them.</w:t>
            </w:r>
            <w:r w:rsidRPr="00EE76A4">
              <w:rPr>
                <w:rFonts w:ascii="Calibri" w:eastAsia="Times New Roman" w:hAnsi="Calibri" w:cs="Calibri"/>
                <w:lang w:eastAsia="en-GB"/>
              </w:rPr>
              <w:t> </w:t>
            </w:r>
          </w:p>
          <w:p w14:paraId="5D0CC9DB"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4EA8AB74"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r w:rsidRPr="00EE76A4">
              <w:rPr>
                <w:rFonts w:ascii="Calibri" w:eastAsia="Times New Roman" w:hAnsi="Calibri" w:cs="Calibri"/>
                <w:lang w:eastAsia="en-GB"/>
              </w:rPr>
              <w:t> </w:t>
            </w:r>
          </w:p>
          <w:p w14:paraId="37C65343" w14:textId="77777777" w:rsidR="00EE76A4" w:rsidRPr="00EE76A4" w:rsidRDefault="00EE76A4" w:rsidP="00EE76A4">
            <w:pPr>
              <w:spacing w:after="0" w:line="240" w:lineRule="auto"/>
              <w:textAlignment w:val="baseline"/>
              <w:rPr>
                <w:rFonts w:ascii="Calibri" w:eastAsia="Times New Roman" w:hAnsi="Calibri" w:cs="Calibri"/>
                <w:sz w:val="24"/>
                <w:szCs w:val="24"/>
                <w:lang w:eastAsia="en-GB"/>
              </w:rPr>
            </w:pPr>
            <w:proofErr w:type="gramStart"/>
            <w:r w:rsidRPr="00EE76A4">
              <w:rPr>
                <w:rFonts w:ascii="Calibri" w:eastAsia="Times New Roman" w:hAnsi="Calibri" w:cs="Calibri"/>
                <w:lang w:val="en-US" w:eastAsia="en-GB"/>
              </w:rPr>
              <w:t>Signed  . . .</w:t>
            </w:r>
            <w:proofErr w:type="gramEnd"/>
            <w:r w:rsidRPr="00EE76A4">
              <w:rPr>
                <w:rFonts w:ascii="Calibri" w:eastAsia="Times New Roman" w:hAnsi="Calibri" w:cs="Calibri"/>
                <w:lang w:val="en-US" w:eastAsia="en-GB"/>
              </w:rPr>
              <w:t xml:space="preserve"> . . . . . . . . . . . . . . . . . . . . . . . . . . . . . .  Date . . . . . . . . . . . . . . . </w:t>
            </w:r>
            <w:proofErr w:type="gramStart"/>
            <w:r w:rsidRPr="00EE76A4">
              <w:rPr>
                <w:rFonts w:ascii="Calibri" w:eastAsia="Times New Roman" w:hAnsi="Calibri" w:cs="Calibri"/>
                <w:lang w:val="en-US" w:eastAsia="en-GB"/>
              </w:rPr>
              <w:t>. . . .</w:t>
            </w:r>
            <w:proofErr w:type="gramEnd"/>
            <w:r w:rsidRPr="00EE76A4">
              <w:rPr>
                <w:rFonts w:ascii="Calibri" w:eastAsia="Times New Roman" w:hAnsi="Calibri" w:cs="Calibri"/>
                <w:lang w:val="en-US" w:eastAsia="en-GB"/>
              </w:rPr>
              <w:t xml:space="preserve"> .</w:t>
            </w:r>
            <w:r w:rsidRPr="00EE76A4">
              <w:rPr>
                <w:rFonts w:ascii="Calibri" w:eastAsia="Times New Roman" w:hAnsi="Calibri" w:cs="Calibri"/>
                <w:lang w:eastAsia="en-GB"/>
              </w:rPr>
              <w:t> </w:t>
            </w:r>
          </w:p>
        </w:tc>
      </w:tr>
    </w:tbl>
    <w:p w14:paraId="798A3B15" w14:textId="77777777" w:rsidR="008374E1" w:rsidRDefault="008374E1"/>
    <w:sectPr w:rsidR="00837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104"/>
    <w:multiLevelType w:val="multilevel"/>
    <w:tmpl w:val="991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71030"/>
    <w:multiLevelType w:val="hybridMultilevel"/>
    <w:tmpl w:val="7100A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4890573">
    <w:abstractNumId w:val="0"/>
  </w:num>
  <w:num w:numId="2" w16cid:durableId="64431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A4"/>
    <w:rsid w:val="002D6B87"/>
    <w:rsid w:val="00646AEF"/>
    <w:rsid w:val="008374E1"/>
    <w:rsid w:val="00EE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4820"/>
  <w15:chartTrackingRefBased/>
  <w15:docId w15:val="{BABDF88C-56E1-435B-8B0E-8F186523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7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E76A4"/>
  </w:style>
  <w:style w:type="character" w:customStyle="1" w:styleId="eop">
    <w:name w:val="eop"/>
    <w:basedOn w:val="DefaultParagraphFont"/>
    <w:rsid w:val="00EE76A4"/>
  </w:style>
  <w:style w:type="paragraph" w:styleId="ListParagraph">
    <w:name w:val="List Paragraph"/>
    <w:basedOn w:val="Normal"/>
    <w:uiPriority w:val="34"/>
    <w:qFormat/>
    <w:rsid w:val="00EE7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4768">
      <w:bodyDiv w:val="1"/>
      <w:marLeft w:val="0"/>
      <w:marRight w:val="0"/>
      <w:marTop w:val="0"/>
      <w:marBottom w:val="0"/>
      <w:divBdr>
        <w:top w:val="none" w:sz="0" w:space="0" w:color="auto"/>
        <w:left w:val="none" w:sz="0" w:space="0" w:color="auto"/>
        <w:bottom w:val="none" w:sz="0" w:space="0" w:color="auto"/>
        <w:right w:val="none" w:sz="0" w:space="0" w:color="auto"/>
      </w:divBdr>
      <w:divsChild>
        <w:div w:id="849565010">
          <w:marLeft w:val="0"/>
          <w:marRight w:val="0"/>
          <w:marTop w:val="0"/>
          <w:marBottom w:val="0"/>
          <w:divBdr>
            <w:top w:val="none" w:sz="0" w:space="0" w:color="auto"/>
            <w:left w:val="none" w:sz="0" w:space="0" w:color="auto"/>
            <w:bottom w:val="none" w:sz="0" w:space="0" w:color="auto"/>
            <w:right w:val="none" w:sz="0" w:space="0" w:color="auto"/>
          </w:divBdr>
        </w:div>
        <w:div w:id="1211579097">
          <w:marLeft w:val="0"/>
          <w:marRight w:val="0"/>
          <w:marTop w:val="0"/>
          <w:marBottom w:val="0"/>
          <w:divBdr>
            <w:top w:val="none" w:sz="0" w:space="0" w:color="auto"/>
            <w:left w:val="none" w:sz="0" w:space="0" w:color="auto"/>
            <w:bottom w:val="none" w:sz="0" w:space="0" w:color="auto"/>
            <w:right w:val="none" w:sz="0" w:space="0" w:color="auto"/>
          </w:divBdr>
          <w:divsChild>
            <w:div w:id="179129588">
              <w:marLeft w:val="0"/>
              <w:marRight w:val="0"/>
              <w:marTop w:val="30"/>
              <w:marBottom w:val="30"/>
              <w:divBdr>
                <w:top w:val="none" w:sz="0" w:space="0" w:color="auto"/>
                <w:left w:val="none" w:sz="0" w:space="0" w:color="auto"/>
                <w:bottom w:val="none" w:sz="0" w:space="0" w:color="auto"/>
                <w:right w:val="none" w:sz="0" w:space="0" w:color="auto"/>
              </w:divBdr>
              <w:divsChild>
                <w:div w:id="714475356">
                  <w:marLeft w:val="0"/>
                  <w:marRight w:val="0"/>
                  <w:marTop w:val="0"/>
                  <w:marBottom w:val="0"/>
                  <w:divBdr>
                    <w:top w:val="none" w:sz="0" w:space="0" w:color="auto"/>
                    <w:left w:val="none" w:sz="0" w:space="0" w:color="auto"/>
                    <w:bottom w:val="none" w:sz="0" w:space="0" w:color="auto"/>
                    <w:right w:val="none" w:sz="0" w:space="0" w:color="auto"/>
                  </w:divBdr>
                  <w:divsChild>
                    <w:div w:id="1287544546">
                      <w:marLeft w:val="0"/>
                      <w:marRight w:val="0"/>
                      <w:marTop w:val="0"/>
                      <w:marBottom w:val="0"/>
                      <w:divBdr>
                        <w:top w:val="none" w:sz="0" w:space="0" w:color="auto"/>
                        <w:left w:val="none" w:sz="0" w:space="0" w:color="auto"/>
                        <w:bottom w:val="none" w:sz="0" w:space="0" w:color="auto"/>
                        <w:right w:val="none" w:sz="0" w:space="0" w:color="auto"/>
                      </w:divBdr>
                    </w:div>
                  </w:divsChild>
                </w:div>
                <w:div w:id="1943416718">
                  <w:marLeft w:val="0"/>
                  <w:marRight w:val="0"/>
                  <w:marTop w:val="0"/>
                  <w:marBottom w:val="0"/>
                  <w:divBdr>
                    <w:top w:val="none" w:sz="0" w:space="0" w:color="auto"/>
                    <w:left w:val="none" w:sz="0" w:space="0" w:color="auto"/>
                    <w:bottom w:val="none" w:sz="0" w:space="0" w:color="auto"/>
                    <w:right w:val="none" w:sz="0" w:space="0" w:color="auto"/>
                  </w:divBdr>
                  <w:divsChild>
                    <w:div w:id="1772509336">
                      <w:marLeft w:val="0"/>
                      <w:marRight w:val="0"/>
                      <w:marTop w:val="0"/>
                      <w:marBottom w:val="0"/>
                      <w:divBdr>
                        <w:top w:val="none" w:sz="0" w:space="0" w:color="auto"/>
                        <w:left w:val="none" w:sz="0" w:space="0" w:color="auto"/>
                        <w:bottom w:val="none" w:sz="0" w:space="0" w:color="auto"/>
                        <w:right w:val="none" w:sz="0" w:space="0" w:color="auto"/>
                      </w:divBdr>
                    </w:div>
                  </w:divsChild>
                </w:div>
                <w:div w:id="210112410">
                  <w:marLeft w:val="0"/>
                  <w:marRight w:val="0"/>
                  <w:marTop w:val="0"/>
                  <w:marBottom w:val="0"/>
                  <w:divBdr>
                    <w:top w:val="none" w:sz="0" w:space="0" w:color="auto"/>
                    <w:left w:val="none" w:sz="0" w:space="0" w:color="auto"/>
                    <w:bottom w:val="none" w:sz="0" w:space="0" w:color="auto"/>
                    <w:right w:val="none" w:sz="0" w:space="0" w:color="auto"/>
                  </w:divBdr>
                  <w:divsChild>
                    <w:div w:id="2076390940">
                      <w:marLeft w:val="0"/>
                      <w:marRight w:val="0"/>
                      <w:marTop w:val="0"/>
                      <w:marBottom w:val="0"/>
                      <w:divBdr>
                        <w:top w:val="none" w:sz="0" w:space="0" w:color="auto"/>
                        <w:left w:val="none" w:sz="0" w:space="0" w:color="auto"/>
                        <w:bottom w:val="none" w:sz="0" w:space="0" w:color="auto"/>
                        <w:right w:val="none" w:sz="0" w:space="0" w:color="auto"/>
                      </w:divBdr>
                    </w:div>
                    <w:div w:id="1443500021">
                      <w:marLeft w:val="0"/>
                      <w:marRight w:val="0"/>
                      <w:marTop w:val="0"/>
                      <w:marBottom w:val="0"/>
                      <w:divBdr>
                        <w:top w:val="none" w:sz="0" w:space="0" w:color="auto"/>
                        <w:left w:val="none" w:sz="0" w:space="0" w:color="auto"/>
                        <w:bottom w:val="none" w:sz="0" w:space="0" w:color="auto"/>
                        <w:right w:val="none" w:sz="0" w:space="0" w:color="auto"/>
                      </w:divBdr>
                    </w:div>
                    <w:div w:id="642853547">
                      <w:marLeft w:val="0"/>
                      <w:marRight w:val="0"/>
                      <w:marTop w:val="0"/>
                      <w:marBottom w:val="0"/>
                      <w:divBdr>
                        <w:top w:val="none" w:sz="0" w:space="0" w:color="auto"/>
                        <w:left w:val="none" w:sz="0" w:space="0" w:color="auto"/>
                        <w:bottom w:val="none" w:sz="0" w:space="0" w:color="auto"/>
                        <w:right w:val="none" w:sz="0" w:space="0" w:color="auto"/>
                      </w:divBdr>
                    </w:div>
                    <w:div w:id="2010979081">
                      <w:marLeft w:val="0"/>
                      <w:marRight w:val="0"/>
                      <w:marTop w:val="0"/>
                      <w:marBottom w:val="0"/>
                      <w:divBdr>
                        <w:top w:val="none" w:sz="0" w:space="0" w:color="auto"/>
                        <w:left w:val="none" w:sz="0" w:space="0" w:color="auto"/>
                        <w:bottom w:val="none" w:sz="0" w:space="0" w:color="auto"/>
                        <w:right w:val="none" w:sz="0" w:space="0" w:color="auto"/>
                      </w:divBdr>
                    </w:div>
                    <w:div w:id="1129013585">
                      <w:marLeft w:val="0"/>
                      <w:marRight w:val="0"/>
                      <w:marTop w:val="0"/>
                      <w:marBottom w:val="0"/>
                      <w:divBdr>
                        <w:top w:val="none" w:sz="0" w:space="0" w:color="auto"/>
                        <w:left w:val="none" w:sz="0" w:space="0" w:color="auto"/>
                        <w:bottom w:val="none" w:sz="0" w:space="0" w:color="auto"/>
                        <w:right w:val="none" w:sz="0" w:space="0" w:color="auto"/>
                      </w:divBdr>
                    </w:div>
                  </w:divsChild>
                </w:div>
                <w:div w:id="1750080487">
                  <w:marLeft w:val="0"/>
                  <w:marRight w:val="0"/>
                  <w:marTop w:val="0"/>
                  <w:marBottom w:val="0"/>
                  <w:divBdr>
                    <w:top w:val="none" w:sz="0" w:space="0" w:color="auto"/>
                    <w:left w:val="none" w:sz="0" w:space="0" w:color="auto"/>
                    <w:bottom w:val="none" w:sz="0" w:space="0" w:color="auto"/>
                    <w:right w:val="none" w:sz="0" w:space="0" w:color="auto"/>
                  </w:divBdr>
                  <w:divsChild>
                    <w:div w:id="535044278">
                      <w:marLeft w:val="0"/>
                      <w:marRight w:val="0"/>
                      <w:marTop w:val="0"/>
                      <w:marBottom w:val="0"/>
                      <w:divBdr>
                        <w:top w:val="none" w:sz="0" w:space="0" w:color="auto"/>
                        <w:left w:val="none" w:sz="0" w:space="0" w:color="auto"/>
                        <w:bottom w:val="none" w:sz="0" w:space="0" w:color="auto"/>
                        <w:right w:val="none" w:sz="0" w:space="0" w:color="auto"/>
                      </w:divBdr>
                    </w:div>
                  </w:divsChild>
                </w:div>
                <w:div w:id="575626866">
                  <w:marLeft w:val="0"/>
                  <w:marRight w:val="0"/>
                  <w:marTop w:val="0"/>
                  <w:marBottom w:val="0"/>
                  <w:divBdr>
                    <w:top w:val="none" w:sz="0" w:space="0" w:color="auto"/>
                    <w:left w:val="none" w:sz="0" w:space="0" w:color="auto"/>
                    <w:bottom w:val="none" w:sz="0" w:space="0" w:color="auto"/>
                    <w:right w:val="none" w:sz="0" w:space="0" w:color="auto"/>
                  </w:divBdr>
                  <w:divsChild>
                    <w:div w:id="2075859697">
                      <w:marLeft w:val="0"/>
                      <w:marRight w:val="0"/>
                      <w:marTop w:val="0"/>
                      <w:marBottom w:val="0"/>
                      <w:divBdr>
                        <w:top w:val="none" w:sz="0" w:space="0" w:color="auto"/>
                        <w:left w:val="none" w:sz="0" w:space="0" w:color="auto"/>
                        <w:bottom w:val="none" w:sz="0" w:space="0" w:color="auto"/>
                        <w:right w:val="none" w:sz="0" w:space="0" w:color="auto"/>
                      </w:divBdr>
                    </w:div>
                  </w:divsChild>
                </w:div>
                <w:div w:id="974678587">
                  <w:marLeft w:val="0"/>
                  <w:marRight w:val="0"/>
                  <w:marTop w:val="0"/>
                  <w:marBottom w:val="0"/>
                  <w:divBdr>
                    <w:top w:val="none" w:sz="0" w:space="0" w:color="auto"/>
                    <w:left w:val="none" w:sz="0" w:space="0" w:color="auto"/>
                    <w:bottom w:val="none" w:sz="0" w:space="0" w:color="auto"/>
                    <w:right w:val="none" w:sz="0" w:space="0" w:color="auto"/>
                  </w:divBdr>
                  <w:divsChild>
                    <w:div w:id="1810855758">
                      <w:marLeft w:val="0"/>
                      <w:marRight w:val="0"/>
                      <w:marTop w:val="0"/>
                      <w:marBottom w:val="0"/>
                      <w:divBdr>
                        <w:top w:val="none" w:sz="0" w:space="0" w:color="auto"/>
                        <w:left w:val="none" w:sz="0" w:space="0" w:color="auto"/>
                        <w:bottom w:val="none" w:sz="0" w:space="0" w:color="auto"/>
                        <w:right w:val="none" w:sz="0" w:space="0" w:color="auto"/>
                      </w:divBdr>
                    </w:div>
                    <w:div w:id="617876712">
                      <w:marLeft w:val="0"/>
                      <w:marRight w:val="0"/>
                      <w:marTop w:val="0"/>
                      <w:marBottom w:val="0"/>
                      <w:divBdr>
                        <w:top w:val="none" w:sz="0" w:space="0" w:color="auto"/>
                        <w:left w:val="none" w:sz="0" w:space="0" w:color="auto"/>
                        <w:bottom w:val="none" w:sz="0" w:space="0" w:color="auto"/>
                        <w:right w:val="none" w:sz="0" w:space="0" w:color="auto"/>
                      </w:divBdr>
                    </w:div>
                    <w:div w:id="875774822">
                      <w:marLeft w:val="0"/>
                      <w:marRight w:val="0"/>
                      <w:marTop w:val="0"/>
                      <w:marBottom w:val="0"/>
                      <w:divBdr>
                        <w:top w:val="none" w:sz="0" w:space="0" w:color="auto"/>
                        <w:left w:val="none" w:sz="0" w:space="0" w:color="auto"/>
                        <w:bottom w:val="none" w:sz="0" w:space="0" w:color="auto"/>
                        <w:right w:val="none" w:sz="0" w:space="0" w:color="auto"/>
                      </w:divBdr>
                    </w:div>
                  </w:divsChild>
                </w:div>
                <w:div w:id="691540059">
                  <w:marLeft w:val="0"/>
                  <w:marRight w:val="0"/>
                  <w:marTop w:val="0"/>
                  <w:marBottom w:val="0"/>
                  <w:divBdr>
                    <w:top w:val="none" w:sz="0" w:space="0" w:color="auto"/>
                    <w:left w:val="none" w:sz="0" w:space="0" w:color="auto"/>
                    <w:bottom w:val="none" w:sz="0" w:space="0" w:color="auto"/>
                    <w:right w:val="none" w:sz="0" w:space="0" w:color="auto"/>
                  </w:divBdr>
                  <w:divsChild>
                    <w:div w:id="1877157742">
                      <w:marLeft w:val="0"/>
                      <w:marRight w:val="0"/>
                      <w:marTop w:val="0"/>
                      <w:marBottom w:val="0"/>
                      <w:divBdr>
                        <w:top w:val="none" w:sz="0" w:space="0" w:color="auto"/>
                        <w:left w:val="none" w:sz="0" w:space="0" w:color="auto"/>
                        <w:bottom w:val="none" w:sz="0" w:space="0" w:color="auto"/>
                        <w:right w:val="none" w:sz="0" w:space="0" w:color="auto"/>
                      </w:divBdr>
                    </w:div>
                  </w:divsChild>
                </w:div>
                <w:div w:id="423722859">
                  <w:marLeft w:val="0"/>
                  <w:marRight w:val="0"/>
                  <w:marTop w:val="0"/>
                  <w:marBottom w:val="0"/>
                  <w:divBdr>
                    <w:top w:val="none" w:sz="0" w:space="0" w:color="auto"/>
                    <w:left w:val="none" w:sz="0" w:space="0" w:color="auto"/>
                    <w:bottom w:val="none" w:sz="0" w:space="0" w:color="auto"/>
                    <w:right w:val="none" w:sz="0" w:space="0" w:color="auto"/>
                  </w:divBdr>
                  <w:divsChild>
                    <w:div w:id="93403830">
                      <w:marLeft w:val="0"/>
                      <w:marRight w:val="0"/>
                      <w:marTop w:val="0"/>
                      <w:marBottom w:val="0"/>
                      <w:divBdr>
                        <w:top w:val="none" w:sz="0" w:space="0" w:color="auto"/>
                        <w:left w:val="none" w:sz="0" w:space="0" w:color="auto"/>
                        <w:bottom w:val="none" w:sz="0" w:space="0" w:color="auto"/>
                        <w:right w:val="none" w:sz="0" w:space="0" w:color="auto"/>
                      </w:divBdr>
                    </w:div>
                    <w:div w:id="1588223987">
                      <w:marLeft w:val="0"/>
                      <w:marRight w:val="0"/>
                      <w:marTop w:val="0"/>
                      <w:marBottom w:val="0"/>
                      <w:divBdr>
                        <w:top w:val="none" w:sz="0" w:space="0" w:color="auto"/>
                        <w:left w:val="none" w:sz="0" w:space="0" w:color="auto"/>
                        <w:bottom w:val="none" w:sz="0" w:space="0" w:color="auto"/>
                        <w:right w:val="none" w:sz="0" w:space="0" w:color="auto"/>
                      </w:divBdr>
                    </w:div>
                  </w:divsChild>
                </w:div>
                <w:div w:id="1351418238">
                  <w:marLeft w:val="0"/>
                  <w:marRight w:val="0"/>
                  <w:marTop w:val="0"/>
                  <w:marBottom w:val="0"/>
                  <w:divBdr>
                    <w:top w:val="none" w:sz="0" w:space="0" w:color="auto"/>
                    <w:left w:val="none" w:sz="0" w:space="0" w:color="auto"/>
                    <w:bottom w:val="none" w:sz="0" w:space="0" w:color="auto"/>
                    <w:right w:val="none" w:sz="0" w:space="0" w:color="auto"/>
                  </w:divBdr>
                  <w:divsChild>
                    <w:div w:id="1560746645">
                      <w:marLeft w:val="0"/>
                      <w:marRight w:val="0"/>
                      <w:marTop w:val="0"/>
                      <w:marBottom w:val="0"/>
                      <w:divBdr>
                        <w:top w:val="none" w:sz="0" w:space="0" w:color="auto"/>
                        <w:left w:val="none" w:sz="0" w:space="0" w:color="auto"/>
                        <w:bottom w:val="none" w:sz="0" w:space="0" w:color="auto"/>
                        <w:right w:val="none" w:sz="0" w:space="0" w:color="auto"/>
                      </w:divBdr>
                    </w:div>
                  </w:divsChild>
                </w:div>
                <w:div w:id="1744133255">
                  <w:marLeft w:val="0"/>
                  <w:marRight w:val="0"/>
                  <w:marTop w:val="0"/>
                  <w:marBottom w:val="0"/>
                  <w:divBdr>
                    <w:top w:val="none" w:sz="0" w:space="0" w:color="auto"/>
                    <w:left w:val="none" w:sz="0" w:space="0" w:color="auto"/>
                    <w:bottom w:val="none" w:sz="0" w:space="0" w:color="auto"/>
                    <w:right w:val="none" w:sz="0" w:space="0" w:color="auto"/>
                  </w:divBdr>
                  <w:divsChild>
                    <w:div w:id="963578310">
                      <w:marLeft w:val="0"/>
                      <w:marRight w:val="0"/>
                      <w:marTop w:val="0"/>
                      <w:marBottom w:val="0"/>
                      <w:divBdr>
                        <w:top w:val="none" w:sz="0" w:space="0" w:color="auto"/>
                        <w:left w:val="none" w:sz="0" w:space="0" w:color="auto"/>
                        <w:bottom w:val="none" w:sz="0" w:space="0" w:color="auto"/>
                        <w:right w:val="none" w:sz="0" w:space="0" w:color="auto"/>
                      </w:divBdr>
                    </w:div>
                    <w:div w:id="2115636304">
                      <w:marLeft w:val="0"/>
                      <w:marRight w:val="0"/>
                      <w:marTop w:val="0"/>
                      <w:marBottom w:val="0"/>
                      <w:divBdr>
                        <w:top w:val="none" w:sz="0" w:space="0" w:color="auto"/>
                        <w:left w:val="none" w:sz="0" w:space="0" w:color="auto"/>
                        <w:bottom w:val="none" w:sz="0" w:space="0" w:color="auto"/>
                        <w:right w:val="none" w:sz="0" w:space="0" w:color="auto"/>
                      </w:divBdr>
                    </w:div>
                  </w:divsChild>
                </w:div>
                <w:div w:id="707216539">
                  <w:marLeft w:val="0"/>
                  <w:marRight w:val="0"/>
                  <w:marTop w:val="0"/>
                  <w:marBottom w:val="0"/>
                  <w:divBdr>
                    <w:top w:val="none" w:sz="0" w:space="0" w:color="auto"/>
                    <w:left w:val="none" w:sz="0" w:space="0" w:color="auto"/>
                    <w:bottom w:val="none" w:sz="0" w:space="0" w:color="auto"/>
                    <w:right w:val="none" w:sz="0" w:space="0" w:color="auto"/>
                  </w:divBdr>
                  <w:divsChild>
                    <w:div w:id="1105156327">
                      <w:marLeft w:val="0"/>
                      <w:marRight w:val="0"/>
                      <w:marTop w:val="0"/>
                      <w:marBottom w:val="0"/>
                      <w:divBdr>
                        <w:top w:val="none" w:sz="0" w:space="0" w:color="auto"/>
                        <w:left w:val="none" w:sz="0" w:space="0" w:color="auto"/>
                        <w:bottom w:val="none" w:sz="0" w:space="0" w:color="auto"/>
                        <w:right w:val="none" w:sz="0" w:space="0" w:color="auto"/>
                      </w:divBdr>
                    </w:div>
                  </w:divsChild>
                </w:div>
                <w:div w:id="1134912596">
                  <w:marLeft w:val="0"/>
                  <w:marRight w:val="0"/>
                  <w:marTop w:val="0"/>
                  <w:marBottom w:val="0"/>
                  <w:divBdr>
                    <w:top w:val="none" w:sz="0" w:space="0" w:color="auto"/>
                    <w:left w:val="none" w:sz="0" w:space="0" w:color="auto"/>
                    <w:bottom w:val="none" w:sz="0" w:space="0" w:color="auto"/>
                    <w:right w:val="none" w:sz="0" w:space="0" w:color="auto"/>
                  </w:divBdr>
                  <w:divsChild>
                    <w:div w:id="16977498">
                      <w:marLeft w:val="0"/>
                      <w:marRight w:val="0"/>
                      <w:marTop w:val="0"/>
                      <w:marBottom w:val="0"/>
                      <w:divBdr>
                        <w:top w:val="none" w:sz="0" w:space="0" w:color="auto"/>
                        <w:left w:val="none" w:sz="0" w:space="0" w:color="auto"/>
                        <w:bottom w:val="none" w:sz="0" w:space="0" w:color="auto"/>
                        <w:right w:val="none" w:sz="0" w:space="0" w:color="auto"/>
                      </w:divBdr>
                    </w:div>
                    <w:div w:id="272438948">
                      <w:marLeft w:val="0"/>
                      <w:marRight w:val="0"/>
                      <w:marTop w:val="0"/>
                      <w:marBottom w:val="0"/>
                      <w:divBdr>
                        <w:top w:val="none" w:sz="0" w:space="0" w:color="auto"/>
                        <w:left w:val="none" w:sz="0" w:space="0" w:color="auto"/>
                        <w:bottom w:val="none" w:sz="0" w:space="0" w:color="auto"/>
                        <w:right w:val="none" w:sz="0" w:space="0" w:color="auto"/>
                      </w:divBdr>
                    </w:div>
                    <w:div w:id="743650826">
                      <w:marLeft w:val="0"/>
                      <w:marRight w:val="0"/>
                      <w:marTop w:val="0"/>
                      <w:marBottom w:val="0"/>
                      <w:divBdr>
                        <w:top w:val="none" w:sz="0" w:space="0" w:color="auto"/>
                        <w:left w:val="none" w:sz="0" w:space="0" w:color="auto"/>
                        <w:bottom w:val="none" w:sz="0" w:space="0" w:color="auto"/>
                        <w:right w:val="none" w:sz="0" w:space="0" w:color="auto"/>
                      </w:divBdr>
                    </w:div>
                    <w:div w:id="594361760">
                      <w:marLeft w:val="0"/>
                      <w:marRight w:val="0"/>
                      <w:marTop w:val="0"/>
                      <w:marBottom w:val="0"/>
                      <w:divBdr>
                        <w:top w:val="none" w:sz="0" w:space="0" w:color="auto"/>
                        <w:left w:val="none" w:sz="0" w:space="0" w:color="auto"/>
                        <w:bottom w:val="none" w:sz="0" w:space="0" w:color="auto"/>
                        <w:right w:val="none" w:sz="0" w:space="0" w:color="auto"/>
                      </w:divBdr>
                    </w:div>
                    <w:div w:id="1077366916">
                      <w:marLeft w:val="0"/>
                      <w:marRight w:val="0"/>
                      <w:marTop w:val="0"/>
                      <w:marBottom w:val="0"/>
                      <w:divBdr>
                        <w:top w:val="none" w:sz="0" w:space="0" w:color="auto"/>
                        <w:left w:val="none" w:sz="0" w:space="0" w:color="auto"/>
                        <w:bottom w:val="none" w:sz="0" w:space="0" w:color="auto"/>
                        <w:right w:val="none" w:sz="0" w:space="0" w:color="auto"/>
                      </w:divBdr>
                    </w:div>
                    <w:div w:id="1702243624">
                      <w:marLeft w:val="0"/>
                      <w:marRight w:val="0"/>
                      <w:marTop w:val="0"/>
                      <w:marBottom w:val="0"/>
                      <w:divBdr>
                        <w:top w:val="none" w:sz="0" w:space="0" w:color="auto"/>
                        <w:left w:val="none" w:sz="0" w:space="0" w:color="auto"/>
                        <w:bottom w:val="none" w:sz="0" w:space="0" w:color="auto"/>
                        <w:right w:val="none" w:sz="0" w:space="0" w:color="auto"/>
                      </w:divBdr>
                    </w:div>
                    <w:div w:id="1683163529">
                      <w:marLeft w:val="0"/>
                      <w:marRight w:val="0"/>
                      <w:marTop w:val="0"/>
                      <w:marBottom w:val="0"/>
                      <w:divBdr>
                        <w:top w:val="none" w:sz="0" w:space="0" w:color="auto"/>
                        <w:left w:val="none" w:sz="0" w:space="0" w:color="auto"/>
                        <w:bottom w:val="none" w:sz="0" w:space="0" w:color="auto"/>
                        <w:right w:val="none" w:sz="0" w:space="0" w:color="auto"/>
                      </w:divBdr>
                    </w:div>
                    <w:div w:id="1478690014">
                      <w:marLeft w:val="0"/>
                      <w:marRight w:val="0"/>
                      <w:marTop w:val="0"/>
                      <w:marBottom w:val="0"/>
                      <w:divBdr>
                        <w:top w:val="none" w:sz="0" w:space="0" w:color="auto"/>
                        <w:left w:val="none" w:sz="0" w:space="0" w:color="auto"/>
                        <w:bottom w:val="none" w:sz="0" w:space="0" w:color="auto"/>
                        <w:right w:val="none" w:sz="0" w:space="0" w:color="auto"/>
                      </w:divBdr>
                    </w:div>
                    <w:div w:id="1362324246">
                      <w:marLeft w:val="0"/>
                      <w:marRight w:val="0"/>
                      <w:marTop w:val="0"/>
                      <w:marBottom w:val="0"/>
                      <w:divBdr>
                        <w:top w:val="none" w:sz="0" w:space="0" w:color="auto"/>
                        <w:left w:val="none" w:sz="0" w:space="0" w:color="auto"/>
                        <w:bottom w:val="none" w:sz="0" w:space="0" w:color="auto"/>
                        <w:right w:val="none" w:sz="0" w:space="0" w:color="auto"/>
                      </w:divBdr>
                    </w:div>
                  </w:divsChild>
                </w:div>
                <w:div w:id="1126702213">
                  <w:marLeft w:val="0"/>
                  <w:marRight w:val="0"/>
                  <w:marTop w:val="0"/>
                  <w:marBottom w:val="0"/>
                  <w:divBdr>
                    <w:top w:val="none" w:sz="0" w:space="0" w:color="auto"/>
                    <w:left w:val="none" w:sz="0" w:space="0" w:color="auto"/>
                    <w:bottom w:val="none" w:sz="0" w:space="0" w:color="auto"/>
                    <w:right w:val="none" w:sz="0" w:space="0" w:color="auto"/>
                  </w:divBdr>
                  <w:divsChild>
                    <w:div w:id="151070997">
                      <w:marLeft w:val="0"/>
                      <w:marRight w:val="0"/>
                      <w:marTop w:val="0"/>
                      <w:marBottom w:val="0"/>
                      <w:divBdr>
                        <w:top w:val="none" w:sz="0" w:space="0" w:color="auto"/>
                        <w:left w:val="none" w:sz="0" w:space="0" w:color="auto"/>
                        <w:bottom w:val="none" w:sz="0" w:space="0" w:color="auto"/>
                        <w:right w:val="none" w:sz="0" w:space="0" w:color="auto"/>
                      </w:divBdr>
                    </w:div>
                    <w:div w:id="344018404">
                      <w:marLeft w:val="0"/>
                      <w:marRight w:val="0"/>
                      <w:marTop w:val="0"/>
                      <w:marBottom w:val="0"/>
                      <w:divBdr>
                        <w:top w:val="none" w:sz="0" w:space="0" w:color="auto"/>
                        <w:left w:val="none" w:sz="0" w:space="0" w:color="auto"/>
                        <w:bottom w:val="none" w:sz="0" w:space="0" w:color="auto"/>
                        <w:right w:val="none" w:sz="0" w:space="0" w:color="auto"/>
                      </w:divBdr>
                    </w:div>
                    <w:div w:id="907233094">
                      <w:marLeft w:val="0"/>
                      <w:marRight w:val="0"/>
                      <w:marTop w:val="0"/>
                      <w:marBottom w:val="0"/>
                      <w:divBdr>
                        <w:top w:val="none" w:sz="0" w:space="0" w:color="auto"/>
                        <w:left w:val="none" w:sz="0" w:space="0" w:color="auto"/>
                        <w:bottom w:val="none" w:sz="0" w:space="0" w:color="auto"/>
                        <w:right w:val="none" w:sz="0" w:space="0" w:color="auto"/>
                      </w:divBdr>
                    </w:div>
                    <w:div w:id="1979407734">
                      <w:marLeft w:val="0"/>
                      <w:marRight w:val="0"/>
                      <w:marTop w:val="0"/>
                      <w:marBottom w:val="0"/>
                      <w:divBdr>
                        <w:top w:val="none" w:sz="0" w:space="0" w:color="auto"/>
                        <w:left w:val="none" w:sz="0" w:space="0" w:color="auto"/>
                        <w:bottom w:val="none" w:sz="0" w:space="0" w:color="auto"/>
                        <w:right w:val="none" w:sz="0" w:space="0" w:color="auto"/>
                      </w:divBdr>
                    </w:div>
                    <w:div w:id="506678010">
                      <w:marLeft w:val="0"/>
                      <w:marRight w:val="0"/>
                      <w:marTop w:val="0"/>
                      <w:marBottom w:val="0"/>
                      <w:divBdr>
                        <w:top w:val="none" w:sz="0" w:space="0" w:color="auto"/>
                        <w:left w:val="none" w:sz="0" w:space="0" w:color="auto"/>
                        <w:bottom w:val="none" w:sz="0" w:space="0" w:color="auto"/>
                        <w:right w:val="none" w:sz="0" w:space="0" w:color="auto"/>
                      </w:divBdr>
                    </w:div>
                    <w:div w:id="2087335215">
                      <w:marLeft w:val="0"/>
                      <w:marRight w:val="0"/>
                      <w:marTop w:val="0"/>
                      <w:marBottom w:val="0"/>
                      <w:divBdr>
                        <w:top w:val="none" w:sz="0" w:space="0" w:color="auto"/>
                        <w:left w:val="none" w:sz="0" w:space="0" w:color="auto"/>
                        <w:bottom w:val="none" w:sz="0" w:space="0" w:color="auto"/>
                        <w:right w:val="none" w:sz="0" w:space="0" w:color="auto"/>
                      </w:divBdr>
                    </w:div>
                    <w:div w:id="1897930425">
                      <w:marLeft w:val="0"/>
                      <w:marRight w:val="0"/>
                      <w:marTop w:val="0"/>
                      <w:marBottom w:val="0"/>
                      <w:divBdr>
                        <w:top w:val="none" w:sz="0" w:space="0" w:color="auto"/>
                        <w:left w:val="none" w:sz="0" w:space="0" w:color="auto"/>
                        <w:bottom w:val="none" w:sz="0" w:space="0" w:color="auto"/>
                        <w:right w:val="none" w:sz="0" w:space="0" w:color="auto"/>
                      </w:divBdr>
                    </w:div>
                    <w:div w:id="1059859224">
                      <w:marLeft w:val="0"/>
                      <w:marRight w:val="0"/>
                      <w:marTop w:val="0"/>
                      <w:marBottom w:val="0"/>
                      <w:divBdr>
                        <w:top w:val="none" w:sz="0" w:space="0" w:color="auto"/>
                        <w:left w:val="none" w:sz="0" w:space="0" w:color="auto"/>
                        <w:bottom w:val="none" w:sz="0" w:space="0" w:color="auto"/>
                        <w:right w:val="none" w:sz="0" w:space="0" w:color="auto"/>
                      </w:divBdr>
                    </w:div>
                    <w:div w:id="1300649010">
                      <w:marLeft w:val="0"/>
                      <w:marRight w:val="0"/>
                      <w:marTop w:val="0"/>
                      <w:marBottom w:val="0"/>
                      <w:divBdr>
                        <w:top w:val="none" w:sz="0" w:space="0" w:color="auto"/>
                        <w:left w:val="none" w:sz="0" w:space="0" w:color="auto"/>
                        <w:bottom w:val="none" w:sz="0" w:space="0" w:color="auto"/>
                        <w:right w:val="none" w:sz="0" w:space="0" w:color="auto"/>
                      </w:divBdr>
                    </w:div>
                    <w:div w:id="438063500">
                      <w:marLeft w:val="0"/>
                      <w:marRight w:val="0"/>
                      <w:marTop w:val="0"/>
                      <w:marBottom w:val="0"/>
                      <w:divBdr>
                        <w:top w:val="none" w:sz="0" w:space="0" w:color="auto"/>
                        <w:left w:val="none" w:sz="0" w:space="0" w:color="auto"/>
                        <w:bottom w:val="none" w:sz="0" w:space="0" w:color="auto"/>
                        <w:right w:val="none" w:sz="0" w:space="0" w:color="auto"/>
                      </w:divBdr>
                    </w:div>
                    <w:div w:id="19671504">
                      <w:marLeft w:val="0"/>
                      <w:marRight w:val="0"/>
                      <w:marTop w:val="0"/>
                      <w:marBottom w:val="0"/>
                      <w:divBdr>
                        <w:top w:val="none" w:sz="0" w:space="0" w:color="auto"/>
                        <w:left w:val="none" w:sz="0" w:space="0" w:color="auto"/>
                        <w:bottom w:val="none" w:sz="0" w:space="0" w:color="auto"/>
                        <w:right w:val="none" w:sz="0" w:space="0" w:color="auto"/>
                      </w:divBdr>
                    </w:div>
                    <w:div w:id="906108864">
                      <w:marLeft w:val="0"/>
                      <w:marRight w:val="0"/>
                      <w:marTop w:val="0"/>
                      <w:marBottom w:val="0"/>
                      <w:divBdr>
                        <w:top w:val="none" w:sz="0" w:space="0" w:color="auto"/>
                        <w:left w:val="none" w:sz="0" w:space="0" w:color="auto"/>
                        <w:bottom w:val="none" w:sz="0" w:space="0" w:color="auto"/>
                        <w:right w:val="none" w:sz="0" w:space="0" w:color="auto"/>
                      </w:divBdr>
                    </w:div>
                    <w:div w:id="675111515">
                      <w:marLeft w:val="0"/>
                      <w:marRight w:val="0"/>
                      <w:marTop w:val="0"/>
                      <w:marBottom w:val="0"/>
                      <w:divBdr>
                        <w:top w:val="none" w:sz="0" w:space="0" w:color="auto"/>
                        <w:left w:val="none" w:sz="0" w:space="0" w:color="auto"/>
                        <w:bottom w:val="none" w:sz="0" w:space="0" w:color="auto"/>
                        <w:right w:val="none" w:sz="0" w:space="0" w:color="auto"/>
                      </w:divBdr>
                    </w:div>
                    <w:div w:id="1823042930">
                      <w:marLeft w:val="0"/>
                      <w:marRight w:val="0"/>
                      <w:marTop w:val="0"/>
                      <w:marBottom w:val="0"/>
                      <w:divBdr>
                        <w:top w:val="none" w:sz="0" w:space="0" w:color="auto"/>
                        <w:left w:val="none" w:sz="0" w:space="0" w:color="auto"/>
                        <w:bottom w:val="none" w:sz="0" w:space="0" w:color="auto"/>
                        <w:right w:val="none" w:sz="0" w:space="0" w:color="auto"/>
                      </w:divBdr>
                    </w:div>
                    <w:div w:id="1722905470">
                      <w:marLeft w:val="0"/>
                      <w:marRight w:val="0"/>
                      <w:marTop w:val="0"/>
                      <w:marBottom w:val="0"/>
                      <w:divBdr>
                        <w:top w:val="none" w:sz="0" w:space="0" w:color="auto"/>
                        <w:left w:val="none" w:sz="0" w:space="0" w:color="auto"/>
                        <w:bottom w:val="none" w:sz="0" w:space="0" w:color="auto"/>
                        <w:right w:val="none" w:sz="0" w:space="0" w:color="auto"/>
                      </w:divBdr>
                    </w:div>
                    <w:div w:id="1717317070">
                      <w:marLeft w:val="0"/>
                      <w:marRight w:val="0"/>
                      <w:marTop w:val="0"/>
                      <w:marBottom w:val="0"/>
                      <w:divBdr>
                        <w:top w:val="none" w:sz="0" w:space="0" w:color="auto"/>
                        <w:left w:val="none" w:sz="0" w:space="0" w:color="auto"/>
                        <w:bottom w:val="none" w:sz="0" w:space="0" w:color="auto"/>
                        <w:right w:val="none" w:sz="0" w:space="0" w:color="auto"/>
                      </w:divBdr>
                    </w:div>
                    <w:div w:id="1257907899">
                      <w:marLeft w:val="0"/>
                      <w:marRight w:val="0"/>
                      <w:marTop w:val="0"/>
                      <w:marBottom w:val="0"/>
                      <w:divBdr>
                        <w:top w:val="none" w:sz="0" w:space="0" w:color="auto"/>
                        <w:left w:val="none" w:sz="0" w:space="0" w:color="auto"/>
                        <w:bottom w:val="none" w:sz="0" w:space="0" w:color="auto"/>
                        <w:right w:val="none" w:sz="0" w:space="0" w:color="auto"/>
                      </w:divBdr>
                    </w:div>
                    <w:div w:id="1598247684">
                      <w:marLeft w:val="0"/>
                      <w:marRight w:val="0"/>
                      <w:marTop w:val="0"/>
                      <w:marBottom w:val="0"/>
                      <w:divBdr>
                        <w:top w:val="none" w:sz="0" w:space="0" w:color="auto"/>
                        <w:left w:val="none" w:sz="0" w:space="0" w:color="auto"/>
                        <w:bottom w:val="none" w:sz="0" w:space="0" w:color="auto"/>
                        <w:right w:val="none" w:sz="0" w:space="0" w:color="auto"/>
                      </w:divBdr>
                    </w:div>
                    <w:div w:id="1342929407">
                      <w:marLeft w:val="0"/>
                      <w:marRight w:val="0"/>
                      <w:marTop w:val="0"/>
                      <w:marBottom w:val="0"/>
                      <w:divBdr>
                        <w:top w:val="none" w:sz="0" w:space="0" w:color="auto"/>
                        <w:left w:val="none" w:sz="0" w:space="0" w:color="auto"/>
                        <w:bottom w:val="none" w:sz="0" w:space="0" w:color="auto"/>
                        <w:right w:val="none" w:sz="0" w:space="0" w:color="auto"/>
                      </w:divBdr>
                    </w:div>
                    <w:div w:id="1485658297">
                      <w:marLeft w:val="0"/>
                      <w:marRight w:val="0"/>
                      <w:marTop w:val="0"/>
                      <w:marBottom w:val="0"/>
                      <w:divBdr>
                        <w:top w:val="none" w:sz="0" w:space="0" w:color="auto"/>
                        <w:left w:val="none" w:sz="0" w:space="0" w:color="auto"/>
                        <w:bottom w:val="none" w:sz="0" w:space="0" w:color="auto"/>
                        <w:right w:val="none" w:sz="0" w:space="0" w:color="auto"/>
                      </w:divBdr>
                    </w:div>
                    <w:div w:id="1518348789">
                      <w:marLeft w:val="0"/>
                      <w:marRight w:val="0"/>
                      <w:marTop w:val="0"/>
                      <w:marBottom w:val="0"/>
                      <w:divBdr>
                        <w:top w:val="none" w:sz="0" w:space="0" w:color="auto"/>
                        <w:left w:val="none" w:sz="0" w:space="0" w:color="auto"/>
                        <w:bottom w:val="none" w:sz="0" w:space="0" w:color="auto"/>
                        <w:right w:val="none" w:sz="0" w:space="0" w:color="auto"/>
                      </w:divBdr>
                    </w:div>
                    <w:div w:id="711998717">
                      <w:marLeft w:val="0"/>
                      <w:marRight w:val="0"/>
                      <w:marTop w:val="0"/>
                      <w:marBottom w:val="0"/>
                      <w:divBdr>
                        <w:top w:val="none" w:sz="0" w:space="0" w:color="auto"/>
                        <w:left w:val="none" w:sz="0" w:space="0" w:color="auto"/>
                        <w:bottom w:val="none" w:sz="0" w:space="0" w:color="auto"/>
                        <w:right w:val="none" w:sz="0" w:space="0" w:color="auto"/>
                      </w:divBdr>
                    </w:div>
                    <w:div w:id="1619986224">
                      <w:marLeft w:val="0"/>
                      <w:marRight w:val="0"/>
                      <w:marTop w:val="0"/>
                      <w:marBottom w:val="0"/>
                      <w:divBdr>
                        <w:top w:val="none" w:sz="0" w:space="0" w:color="auto"/>
                        <w:left w:val="none" w:sz="0" w:space="0" w:color="auto"/>
                        <w:bottom w:val="none" w:sz="0" w:space="0" w:color="auto"/>
                        <w:right w:val="none" w:sz="0" w:space="0" w:color="auto"/>
                      </w:divBdr>
                    </w:div>
                    <w:div w:id="1455171600">
                      <w:marLeft w:val="0"/>
                      <w:marRight w:val="0"/>
                      <w:marTop w:val="0"/>
                      <w:marBottom w:val="0"/>
                      <w:divBdr>
                        <w:top w:val="none" w:sz="0" w:space="0" w:color="auto"/>
                        <w:left w:val="none" w:sz="0" w:space="0" w:color="auto"/>
                        <w:bottom w:val="none" w:sz="0" w:space="0" w:color="auto"/>
                        <w:right w:val="none" w:sz="0" w:space="0" w:color="auto"/>
                      </w:divBdr>
                    </w:div>
                    <w:div w:id="2002149100">
                      <w:marLeft w:val="0"/>
                      <w:marRight w:val="0"/>
                      <w:marTop w:val="0"/>
                      <w:marBottom w:val="0"/>
                      <w:divBdr>
                        <w:top w:val="none" w:sz="0" w:space="0" w:color="auto"/>
                        <w:left w:val="none" w:sz="0" w:space="0" w:color="auto"/>
                        <w:bottom w:val="none" w:sz="0" w:space="0" w:color="auto"/>
                        <w:right w:val="none" w:sz="0" w:space="0" w:color="auto"/>
                      </w:divBdr>
                    </w:div>
                    <w:div w:id="893472010">
                      <w:marLeft w:val="0"/>
                      <w:marRight w:val="0"/>
                      <w:marTop w:val="0"/>
                      <w:marBottom w:val="0"/>
                      <w:divBdr>
                        <w:top w:val="none" w:sz="0" w:space="0" w:color="auto"/>
                        <w:left w:val="none" w:sz="0" w:space="0" w:color="auto"/>
                        <w:bottom w:val="none" w:sz="0" w:space="0" w:color="auto"/>
                        <w:right w:val="none" w:sz="0" w:space="0" w:color="auto"/>
                      </w:divBdr>
                    </w:div>
                    <w:div w:id="411584216">
                      <w:marLeft w:val="0"/>
                      <w:marRight w:val="0"/>
                      <w:marTop w:val="0"/>
                      <w:marBottom w:val="0"/>
                      <w:divBdr>
                        <w:top w:val="none" w:sz="0" w:space="0" w:color="auto"/>
                        <w:left w:val="none" w:sz="0" w:space="0" w:color="auto"/>
                        <w:bottom w:val="none" w:sz="0" w:space="0" w:color="auto"/>
                        <w:right w:val="none" w:sz="0" w:space="0" w:color="auto"/>
                      </w:divBdr>
                    </w:div>
                    <w:div w:id="1946182195">
                      <w:marLeft w:val="0"/>
                      <w:marRight w:val="0"/>
                      <w:marTop w:val="0"/>
                      <w:marBottom w:val="0"/>
                      <w:divBdr>
                        <w:top w:val="none" w:sz="0" w:space="0" w:color="auto"/>
                        <w:left w:val="none" w:sz="0" w:space="0" w:color="auto"/>
                        <w:bottom w:val="none" w:sz="0" w:space="0" w:color="auto"/>
                        <w:right w:val="none" w:sz="0" w:space="0" w:color="auto"/>
                      </w:divBdr>
                    </w:div>
                    <w:div w:id="1970284299">
                      <w:marLeft w:val="0"/>
                      <w:marRight w:val="0"/>
                      <w:marTop w:val="0"/>
                      <w:marBottom w:val="0"/>
                      <w:divBdr>
                        <w:top w:val="none" w:sz="0" w:space="0" w:color="auto"/>
                        <w:left w:val="none" w:sz="0" w:space="0" w:color="auto"/>
                        <w:bottom w:val="none" w:sz="0" w:space="0" w:color="auto"/>
                        <w:right w:val="none" w:sz="0" w:space="0" w:color="auto"/>
                      </w:divBdr>
                    </w:div>
                    <w:div w:id="1704017845">
                      <w:marLeft w:val="0"/>
                      <w:marRight w:val="0"/>
                      <w:marTop w:val="0"/>
                      <w:marBottom w:val="0"/>
                      <w:divBdr>
                        <w:top w:val="none" w:sz="0" w:space="0" w:color="auto"/>
                        <w:left w:val="none" w:sz="0" w:space="0" w:color="auto"/>
                        <w:bottom w:val="none" w:sz="0" w:space="0" w:color="auto"/>
                        <w:right w:val="none" w:sz="0" w:space="0" w:color="auto"/>
                      </w:divBdr>
                    </w:div>
                    <w:div w:id="484278187">
                      <w:marLeft w:val="0"/>
                      <w:marRight w:val="0"/>
                      <w:marTop w:val="0"/>
                      <w:marBottom w:val="0"/>
                      <w:divBdr>
                        <w:top w:val="none" w:sz="0" w:space="0" w:color="auto"/>
                        <w:left w:val="none" w:sz="0" w:space="0" w:color="auto"/>
                        <w:bottom w:val="none" w:sz="0" w:space="0" w:color="auto"/>
                        <w:right w:val="none" w:sz="0" w:space="0" w:color="auto"/>
                      </w:divBdr>
                    </w:div>
                    <w:div w:id="1993677777">
                      <w:marLeft w:val="0"/>
                      <w:marRight w:val="0"/>
                      <w:marTop w:val="0"/>
                      <w:marBottom w:val="0"/>
                      <w:divBdr>
                        <w:top w:val="none" w:sz="0" w:space="0" w:color="auto"/>
                        <w:left w:val="none" w:sz="0" w:space="0" w:color="auto"/>
                        <w:bottom w:val="none" w:sz="0" w:space="0" w:color="auto"/>
                        <w:right w:val="none" w:sz="0" w:space="0" w:color="auto"/>
                      </w:divBdr>
                    </w:div>
                    <w:div w:id="9500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Newbury, Matthew</dc:creator>
  <cp:keywords/>
  <dc:description/>
  <cp:lastModifiedBy>Newbury, Matthew</cp:lastModifiedBy>
  <cp:revision>1</cp:revision>
  <dcterms:created xsi:type="dcterms:W3CDTF">2022-07-08T15:14:00Z</dcterms:created>
  <dcterms:modified xsi:type="dcterms:W3CDTF">2022-07-08T15:17:00Z</dcterms:modified>
</cp:coreProperties>
</file>